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F5A07" w14:textId="40383641" w:rsidR="004A433D" w:rsidRDefault="001E54FD">
      <w:r>
        <w:t>En espera que ingrese el nuevo técnico de operación de maquinaria pesada.</w:t>
      </w:r>
    </w:p>
    <w:p w14:paraId="6B774F0D" w14:textId="0D67F3FC" w:rsidR="00E830CD" w:rsidRDefault="00E830CD">
      <w:r>
        <w:rPr>
          <w:noProof/>
        </w:rPr>
        <w:drawing>
          <wp:inline distT="0" distB="0" distL="0" distR="0" wp14:anchorId="6807C5BD" wp14:editId="7E01C852">
            <wp:extent cx="2616200" cy="711200"/>
            <wp:effectExtent l="0" t="0" r="0" b="0"/>
            <wp:docPr id="13534003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400346" name="Imagen 1353400346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830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AD"/>
    <w:rsid w:val="0018271B"/>
    <w:rsid w:val="001858E3"/>
    <w:rsid w:val="001E54FD"/>
    <w:rsid w:val="001F0BDB"/>
    <w:rsid w:val="003B392E"/>
    <w:rsid w:val="0044237F"/>
    <w:rsid w:val="004A433D"/>
    <w:rsid w:val="00614006"/>
    <w:rsid w:val="007922AD"/>
    <w:rsid w:val="00BF5781"/>
    <w:rsid w:val="00CF2136"/>
    <w:rsid w:val="00E8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F769"/>
  <w15:chartTrackingRefBased/>
  <w15:docId w15:val="{38909CA8-3190-4277-B238-CC5DF126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marcela candelo arias</dc:creator>
  <cp:keywords/>
  <dc:description/>
  <cp:lastModifiedBy>admnistrator</cp:lastModifiedBy>
  <cp:revision>7</cp:revision>
  <cp:lastPrinted>2024-01-24T20:14:00Z</cp:lastPrinted>
  <dcterms:created xsi:type="dcterms:W3CDTF">2024-01-24T20:18:00Z</dcterms:created>
  <dcterms:modified xsi:type="dcterms:W3CDTF">2026-05-12T16:31:00Z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2025-02-18T19:04:39Z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80959c60-eef0-43bf-9ad3-0d702950b15d</vt:lpwstr>
  </property>
  <property fmtid="{D5CDD505-2E9C-101B-9397-08002B2CF9AE}" pid="8" name="MSIP_Label_fc111285-cafa-4fc9-8a9a-bd902089b24f_ContentBits">
    <vt:lpwstr>0</vt:lpwstr>
  </property>
</Properties>
</file>